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CFF4" w14:textId="37A972F2" w:rsidR="00252A3C" w:rsidRPr="00252A3C" w:rsidRDefault="00252A3C" w:rsidP="00252A3C">
      <w:pPr>
        <w:spacing w:line="276" w:lineRule="auto"/>
        <w:jc w:val="right"/>
        <w:rPr>
          <w:rFonts w:ascii="Cambria" w:hAnsi="Cambria" w:cstheme="minorHAnsi"/>
        </w:rPr>
      </w:pPr>
      <w:r w:rsidRPr="00252A3C">
        <w:rPr>
          <w:rFonts w:ascii="Cambria" w:eastAsia="Times New Roman" w:hAnsi="Cambria" w:cs="Times New Roman"/>
        </w:rPr>
        <w:t>Załącznik nr 2</w:t>
      </w:r>
      <w:r w:rsidRPr="00252A3C">
        <w:rPr>
          <w:rFonts w:ascii="Cambria" w:eastAsia="Times New Roman" w:hAnsi="Cambria" w:cs="Times New Roman"/>
        </w:rPr>
        <w:br/>
        <w:t>do zapytania ofertowego</w:t>
      </w:r>
    </w:p>
    <w:p w14:paraId="025BEF77" w14:textId="77777777" w:rsidR="00252A3C" w:rsidRPr="00252A3C" w:rsidRDefault="00252A3C" w:rsidP="00252A3C">
      <w:pPr>
        <w:spacing w:after="0"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8"/>
      </w:tblGrid>
      <w:tr w:rsidR="00037510" w:rsidRPr="00252A3C" w14:paraId="400E1C5F" w14:textId="77777777" w:rsidTr="000A471D"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19875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ab/>
            </w:r>
          </w:p>
          <w:p w14:paraId="2A7275C8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041D32C1" w14:textId="35EEADB0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208A1241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611C1BE4" w14:textId="77777777" w:rsidR="003407FD" w:rsidRPr="00252A3C" w:rsidRDefault="003407FD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1B1ACA0D" w14:textId="77777777" w:rsidR="003407FD" w:rsidRPr="00252A3C" w:rsidRDefault="003407FD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6F30D952" w14:textId="0E66DC36" w:rsidR="003407FD" w:rsidRPr="00252A3C" w:rsidRDefault="003407FD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3407FD" w:rsidRPr="00252A3C" w14:paraId="0FADEE22" w14:textId="77777777" w:rsidTr="000A471D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32C78" w14:textId="3D7112E5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(pieczęć adresowa lub dane adresowe Wykonawcy)</w:t>
            </w:r>
          </w:p>
        </w:tc>
      </w:tr>
    </w:tbl>
    <w:p w14:paraId="5C9CC06A" w14:textId="77777777" w:rsidR="00710548" w:rsidRPr="00252A3C" w:rsidRDefault="00710548" w:rsidP="00252A3C">
      <w:pPr>
        <w:spacing w:before="240" w:after="0" w:line="276" w:lineRule="auto"/>
        <w:jc w:val="center"/>
        <w:rPr>
          <w:rFonts w:ascii="Cambria" w:hAnsi="Cambria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37510" w:rsidRPr="00252A3C" w14:paraId="1A236D18" w14:textId="77777777" w:rsidTr="00B72457">
        <w:tc>
          <w:tcPr>
            <w:tcW w:w="9396" w:type="dxa"/>
          </w:tcPr>
          <w:p w14:paraId="476F768A" w14:textId="0AFC4C64" w:rsidR="00710548" w:rsidRPr="00252A3C" w:rsidRDefault="00710548" w:rsidP="00252A3C">
            <w:pPr>
              <w:spacing w:line="276" w:lineRule="auto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252A3C">
              <w:rPr>
                <w:rFonts w:ascii="Cambria" w:hAnsi="Cambria"/>
                <w:b/>
                <w:color w:val="000000" w:themeColor="text1"/>
              </w:rPr>
              <w:t>FORMULARZ OFERTOWY</w:t>
            </w:r>
          </w:p>
        </w:tc>
      </w:tr>
    </w:tbl>
    <w:p w14:paraId="5907AED1" w14:textId="20190D3D" w:rsidR="000A6C8A" w:rsidRPr="00252A3C" w:rsidRDefault="000A6C8A" w:rsidP="00252A3C">
      <w:pPr>
        <w:spacing w:before="360" w:after="0" w:line="276" w:lineRule="auto"/>
        <w:ind w:left="4678"/>
        <w:rPr>
          <w:rFonts w:ascii="Cambria" w:hAnsi="Cambria"/>
          <w:b/>
          <w:color w:val="000000" w:themeColor="text1"/>
          <w:lang w:eastAsia="en-US"/>
        </w:rPr>
      </w:pPr>
      <w:r w:rsidRPr="00252A3C">
        <w:rPr>
          <w:rFonts w:ascii="Cambria" w:hAnsi="Cambria"/>
          <w:b/>
          <w:color w:val="000000" w:themeColor="text1"/>
          <w:lang w:eastAsia="en-US"/>
        </w:rPr>
        <w:t xml:space="preserve">Zamawiający: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</w:tblGrid>
      <w:tr w:rsidR="00037510" w:rsidRPr="00252A3C" w14:paraId="30B87C07" w14:textId="77777777" w:rsidTr="003407F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7CC5AE" w14:textId="408564C2" w:rsidR="003407FD" w:rsidRPr="00252A3C" w:rsidRDefault="00252A3C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b/>
                <w:color w:val="000000" w:themeColor="text1"/>
              </w:rPr>
              <w:t>Gmina Papowo Biskupie</w:t>
            </w:r>
            <w:r w:rsidRPr="00252A3C">
              <w:rPr>
                <w:rFonts w:ascii="Cambria" w:hAnsi="Cambria"/>
                <w:b/>
                <w:color w:val="000000" w:themeColor="text1"/>
              </w:rPr>
              <w:br/>
              <w:t>Papowo Biskupie 128</w:t>
            </w:r>
            <w:r w:rsidRPr="00252A3C">
              <w:rPr>
                <w:rFonts w:ascii="Cambria" w:hAnsi="Cambria"/>
                <w:b/>
                <w:color w:val="000000" w:themeColor="text1"/>
              </w:rPr>
              <w:br/>
              <w:t>86-221 Papowo Biskupie</w:t>
            </w:r>
          </w:p>
        </w:tc>
      </w:tr>
    </w:tbl>
    <w:p w14:paraId="0B34D77F" w14:textId="028FE36D" w:rsidR="000A6C8A" w:rsidRPr="00252A3C" w:rsidRDefault="000A6C8A" w:rsidP="00252A3C">
      <w:pPr>
        <w:tabs>
          <w:tab w:val="left" w:leader="dot" w:pos="9072"/>
        </w:tabs>
        <w:spacing w:after="0" w:line="276" w:lineRule="auto"/>
        <w:ind w:left="5245"/>
        <w:rPr>
          <w:rFonts w:ascii="Cambria" w:hAnsi="Cambria"/>
          <w:color w:val="000000" w:themeColor="text1"/>
          <w:lang w:eastAsia="en-US"/>
        </w:rPr>
      </w:pPr>
    </w:p>
    <w:p w14:paraId="65147043" w14:textId="77777777" w:rsidR="003407FD" w:rsidRPr="00252A3C" w:rsidRDefault="003407FD" w:rsidP="00252A3C">
      <w:pPr>
        <w:tabs>
          <w:tab w:val="left" w:leader="dot" w:pos="9072"/>
        </w:tabs>
        <w:spacing w:after="0" w:line="276" w:lineRule="auto"/>
        <w:ind w:left="5245"/>
        <w:rPr>
          <w:rFonts w:ascii="Cambria" w:hAnsi="Cambria"/>
          <w:color w:val="000000" w:themeColor="text1"/>
          <w:lang w:eastAsia="en-US"/>
        </w:rPr>
      </w:pPr>
    </w:p>
    <w:p w14:paraId="32AE6416" w14:textId="2DB26DBA" w:rsidR="003407FD" w:rsidRPr="00252A3C" w:rsidRDefault="000A6C8A" w:rsidP="00252A3C">
      <w:pPr>
        <w:spacing w:after="0" w:line="276" w:lineRule="auto"/>
        <w:jc w:val="both"/>
        <w:rPr>
          <w:rFonts w:ascii="Cambria" w:hAnsi="Cambria"/>
          <w:color w:val="000000" w:themeColor="text1"/>
          <w:lang w:eastAsia="en-US"/>
        </w:rPr>
      </w:pPr>
      <w:r w:rsidRPr="00252A3C">
        <w:rPr>
          <w:rFonts w:ascii="Cambria" w:hAnsi="Cambria"/>
          <w:color w:val="000000" w:themeColor="text1"/>
          <w:lang w:eastAsia="en-US"/>
        </w:rPr>
        <w:t xml:space="preserve">W odpowiedzi na zapytanie ofertowe dotyczące postępowania o udzielenie zamówienia publicznego prowadzonego w oparciu o </w:t>
      </w:r>
      <w:r w:rsidR="00906A29" w:rsidRPr="00252A3C">
        <w:rPr>
          <w:rFonts w:ascii="Cambria" w:hAnsi="Cambria"/>
          <w:color w:val="000000" w:themeColor="text1"/>
          <w:lang w:eastAsia="en-US"/>
        </w:rPr>
        <w:t>art. 2 ust. 1 pkt 1 ustawy</w:t>
      </w:r>
      <w:r w:rsidR="00C64758" w:rsidRPr="00252A3C">
        <w:rPr>
          <w:rFonts w:ascii="Cambria" w:hAnsi="Cambria"/>
          <w:color w:val="000000" w:themeColor="text1"/>
          <w:lang w:eastAsia="en-US"/>
        </w:rPr>
        <w:t xml:space="preserve"> z dnia 11 września 2019 r.</w:t>
      </w:r>
      <w:r w:rsidR="00906A29" w:rsidRPr="00252A3C">
        <w:rPr>
          <w:rFonts w:ascii="Cambria" w:hAnsi="Cambria"/>
          <w:color w:val="000000" w:themeColor="text1"/>
          <w:lang w:eastAsia="en-US"/>
        </w:rPr>
        <w:t xml:space="preserve"> Prawo zamówień publicznych </w:t>
      </w:r>
      <w:r w:rsidRPr="00252A3C">
        <w:rPr>
          <w:rFonts w:ascii="Cambria" w:hAnsi="Cambria"/>
          <w:color w:val="000000" w:themeColor="text1"/>
          <w:lang w:eastAsia="en-US"/>
        </w:rPr>
        <w:t xml:space="preserve">na: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6"/>
      </w:tblGrid>
      <w:tr w:rsidR="00037510" w:rsidRPr="00252A3C" w14:paraId="3D780929" w14:textId="77777777" w:rsidTr="00345EDB">
        <w:tc>
          <w:tcPr>
            <w:tcW w:w="9396" w:type="dxa"/>
            <w:shd w:val="clear" w:color="auto" w:fill="F2F2F2" w:themeFill="background1" w:themeFillShade="F2"/>
            <w:vAlign w:val="center"/>
          </w:tcPr>
          <w:p w14:paraId="1354F642" w14:textId="5BC2E80D" w:rsidR="003407FD" w:rsidRPr="00252A3C" w:rsidRDefault="00252A3C" w:rsidP="00252A3C">
            <w:pPr>
              <w:spacing w:line="276" w:lineRule="auto"/>
              <w:rPr>
                <w:rFonts w:ascii="Cambria" w:hAnsi="Cambria"/>
                <w:color w:val="000000" w:themeColor="text1"/>
              </w:rPr>
            </w:pPr>
            <w:bookmarkStart w:id="0" w:name="_Hlk33424127"/>
            <w:r w:rsidRPr="00252A3C">
              <w:rPr>
                <w:rFonts w:ascii="Cambria" w:eastAsia="Times New Roman" w:hAnsi="Cambria" w:cs="Calibri"/>
                <w:color w:val="000000"/>
              </w:rPr>
              <w:t>Dostaw</w:t>
            </w:r>
            <w:r>
              <w:rPr>
                <w:rFonts w:ascii="Cambria" w:eastAsia="Times New Roman" w:hAnsi="Cambria" w:cs="Calibri"/>
                <w:color w:val="000000"/>
              </w:rPr>
              <w:t>ę</w:t>
            </w:r>
            <w:r w:rsidR="00C2627B" w:rsidRPr="00252A3C">
              <w:rPr>
                <w:rFonts w:ascii="Cambria" w:eastAsia="Times New Roman" w:hAnsi="Cambria" w:cs="Calibri"/>
                <w:color w:val="000000"/>
              </w:rPr>
              <w:t xml:space="preserve"> oprogramowania do zarządzania kopiami zapasowymi z licencją wieczystą oraz dwuletnim </w:t>
            </w:r>
            <w:proofErr w:type="spellStart"/>
            <w:r w:rsidR="00C2627B" w:rsidRPr="00252A3C">
              <w:rPr>
                <w:rFonts w:ascii="Cambria" w:eastAsia="Times New Roman" w:hAnsi="Cambria" w:cs="Calibri"/>
                <w:color w:val="000000"/>
              </w:rPr>
              <w:t>supportem</w:t>
            </w:r>
            <w:proofErr w:type="spellEnd"/>
            <w:r w:rsidR="00C2627B" w:rsidRPr="00252A3C">
              <w:rPr>
                <w:rFonts w:ascii="Cambria" w:eastAsia="Times New Roman" w:hAnsi="Cambria" w:cs="Calibri"/>
                <w:color w:val="000000"/>
              </w:rPr>
              <w:t xml:space="preserve"> do Gminnego Ośrodka Pomocy Społecznej - </w:t>
            </w:r>
            <w:r w:rsidR="00651710" w:rsidRPr="00252A3C">
              <w:rPr>
                <w:rFonts w:ascii="Cambria" w:eastAsia="Times New Roman" w:hAnsi="Cambria" w:cs="Calibri"/>
                <w:color w:val="000000"/>
              </w:rPr>
              <w:t>5 Instancji oprogramowani</w:t>
            </w:r>
            <w:r w:rsidR="00C2627B" w:rsidRPr="00252A3C">
              <w:rPr>
                <w:rFonts w:ascii="Cambria" w:eastAsia="Times New Roman" w:hAnsi="Cambria" w:cs="Calibri"/>
                <w:color w:val="000000"/>
              </w:rPr>
              <w:t>a</w:t>
            </w:r>
            <w:r>
              <w:rPr>
                <w:rFonts w:ascii="Cambria" w:eastAsia="Times New Roman" w:hAnsi="Cambria" w:cs="Calibri"/>
                <w:color w:val="000000"/>
              </w:rPr>
              <w:t>.</w:t>
            </w:r>
          </w:p>
        </w:tc>
      </w:tr>
    </w:tbl>
    <w:bookmarkEnd w:id="0"/>
    <w:p w14:paraId="0F24C6E2" w14:textId="0B8DA933" w:rsidR="000A6C8A" w:rsidRPr="00252A3C" w:rsidRDefault="000A6C8A" w:rsidP="00252A3C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lang w:eastAsia="en-US"/>
        </w:rPr>
      </w:pPr>
      <w:r w:rsidRPr="00252A3C">
        <w:rPr>
          <w:rFonts w:ascii="Cambria" w:hAnsi="Cambria"/>
          <w:color w:val="000000" w:themeColor="text1"/>
          <w:lang w:eastAsia="en-US"/>
        </w:rPr>
        <w:t xml:space="preserve">oferujemy wykonanie przedmiotu zamówienia zgodnie z wymogami określonymi w przedmiotowym zapytaniu ofertowym za cenę: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851"/>
        <w:gridCol w:w="1559"/>
        <w:gridCol w:w="2455"/>
      </w:tblGrid>
      <w:tr w:rsidR="00037510" w:rsidRPr="00252A3C" w14:paraId="38F9312D" w14:textId="77777777" w:rsidTr="00345EDB">
        <w:tc>
          <w:tcPr>
            <w:tcW w:w="3114" w:type="dxa"/>
          </w:tcPr>
          <w:p w14:paraId="5DE24F06" w14:textId="74F991AA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Cena ofertowa netto (w zł):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4DFE89CC" w14:textId="7777777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6776F8F4" w14:textId="77777777" w:rsidTr="00345EDB">
        <w:tc>
          <w:tcPr>
            <w:tcW w:w="3114" w:type="dxa"/>
          </w:tcPr>
          <w:p w14:paraId="4AE04B90" w14:textId="0EB41424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- słownie złotych: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19BFA057" w14:textId="7777777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376B8071" w14:textId="77777777" w:rsidTr="00471A28">
        <w:tc>
          <w:tcPr>
            <w:tcW w:w="3114" w:type="dxa"/>
            <w:vAlign w:val="center"/>
          </w:tcPr>
          <w:p w14:paraId="5A399031" w14:textId="7DBE685C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 xml:space="preserve">Obowiązujący podatek VAT: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FCF525" w14:textId="529E9D3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stawka (%):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555246" w14:textId="7777777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righ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422C5B" w14:textId="527EF9A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kwota (w zł):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6D5D82B0" w14:textId="0407C428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right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4C1FE8C1" w14:textId="77777777" w:rsidTr="00345EDB">
        <w:tc>
          <w:tcPr>
            <w:tcW w:w="3114" w:type="dxa"/>
          </w:tcPr>
          <w:p w14:paraId="322B351C" w14:textId="6825C3A3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Cena ofertowa brutto (w zł)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3EA146A4" w14:textId="7777777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3D711193" w14:textId="77777777" w:rsidTr="00345EDB">
        <w:tc>
          <w:tcPr>
            <w:tcW w:w="3114" w:type="dxa"/>
          </w:tcPr>
          <w:p w14:paraId="2AA8C4CC" w14:textId="0C694E5F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- słownie złotych: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</w:tcPr>
          <w:p w14:paraId="27929529" w14:textId="77777777" w:rsidR="003407FD" w:rsidRPr="00252A3C" w:rsidRDefault="003407FD" w:rsidP="00252A3C">
            <w:pPr>
              <w:tabs>
                <w:tab w:val="left" w:leader="dot" w:pos="4111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0090D9EC" w14:textId="77777777" w:rsidTr="00345EDB">
        <w:tc>
          <w:tcPr>
            <w:tcW w:w="3114" w:type="dxa"/>
            <w:vAlign w:val="center"/>
          </w:tcPr>
          <w:p w14:paraId="35969CC9" w14:textId="62C08AF9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 xml:space="preserve">Oświadczamy, iż jesteśmy związaniu niniejszą ofertą przez </w:t>
            </w: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(ilość dni):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6E099472" w14:textId="77777777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0F33DB3A" w14:textId="77777777" w:rsidTr="00345EDB">
        <w:tc>
          <w:tcPr>
            <w:tcW w:w="3114" w:type="dxa"/>
            <w:vAlign w:val="center"/>
          </w:tcPr>
          <w:p w14:paraId="506C0495" w14:textId="18199D8E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>Termin realizacji zamówienia: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5AF8A08B" w14:textId="77777777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6B8B5627" w14:textId="77777777" w:rsidTr="00345EDB">
        <w:tc>
          <w:tcPr>
            <w:tcW w:w="3114" w:type="dxa"/>
            <w:vAlign w:val="center"/>
          </w:tcPr>
          <w:p w14:paraId="536DF4AB" w14:textId="79CB6A30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lastRenderedPageBreak/>
              <w:t xml:space="preserve">Okres gwarancji </w:t>
            </w: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(jeżeli dotyczy):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3C503198" w14:textId="77777777" w:rsidR="005E713D" w:rsidRPr="00252A3C" w:rsidRDefault="005E713D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</w:tbl>
    <w:p w14:paraId="1ECAC325" w14:textId="77777777" w:rsidR="003407FD" w:rsidRPr="00252A3C" w:rsidRDefault="003407FD" w:rsidP="00252A3C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037510" w:rsidRPr="00252A3C" w14:paraId="4D5230C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002CAF6A" w14:textId="22667EC6" w:rsidR="005E713D" w:rsidRPr="00252A3C" w:rsidRDefault="005E713D" w:rsidP="00252A3C">
            <w:pPr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>Oświadczamy, iż:</w:t>
            </w:r>
          </w:p>
        </w:tc>
      </w:tr>
      <w:tr w:rsidR="00037510" w:rsidRPr="00252A3C" w14:paraId="1D919F38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BA3BB6" w14:textId="4E722131" w:rsidR="005E713D" w:rsidRPr="00252A3C" w:rsidRDefault="005E713D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>-</w:t>
            </w:r>
            <w:r w:rsidRPr="00252A3C">
              <w:rPr>
                <w:rFonts w:ascii="Cambria" w:hAnsi="Cambria"/>
                <w:color w:val="000000" w:themeColor="text1"/>
              </w:rPr>
              <w:t xml:space="preserve"> uzyskaliśmy wszelkie niezbędne informacje do przygotowania oferty i wykonania zamówienia</w:t>
            </w:r>
          </w:p>
        </w:tc>
      </w:tr>
      <w:tr w:rsidR="00037510" w:rsidRPr="00252A3C" w14:paraId="03FAFABF" w14:textId="77777777" w:rsidTr="00345EDB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0C286017" w14:textId="7E667204" w:rsidR="005E713D" w:rsidRPr="00252A3C" w:rsidRDefault="005E713D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  <w:shd w:val="clear" w:color="auto" w:fill="FFFFFF" w:themeFill="background1"/>
              </w:rPr>
              <w:t xml:space="preserve">- </w:t>
            </w:r>
            <w:r w:rsidRPr="00252A3C">
              <w:rPr>
                <w:rFonts w:ascii="Cambria" w:hAnsi="Cambria"/>
                <w:color w:val="000000" w:themeColor="text1"/>
                <w:shd w:val="clear" w:color="auto" w:fill="FFFFFF" w:themeFill="background1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906A29" w:rsidRPr="00252A3C" w14:paraId="45B30281" w14:textId="77777777" w:rsidTr="00345EDB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704A16E6" w14:textId="527405C6" w:rsidR="00906A29" w:rsidRPr="00252A3C" w:rsidRDefault="00906A29" w:rsidP="00252A3C">
            <w:pPr>
              <w:spacing w:line="276" w:lineRule="auto"/>
              <w:jc w:val="both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 xml:space="preserve">- </w:t>
            </w:r>
            <w:r w:rsidRPr="00252A3C">
              <w:rPr>
                <w:rFonts w:ascii="Cambria" w:hAnsi="Cambria"/>
                <w:color w:val="000000" w:themeColor="text1"/>
              </w:rPr>
              <w:t xml:space="preserve">jako osoba prowadząca działalność gospodarczą lub jako osoba upoważniona do reprezentowania spółki </w:t>
            </w: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(należy wybrać/ zaznaczyć właściwe)</w:t>
            </w:r>
          </w:p>
        </w:tc>
        <w:sdt>
          <w:sdtPr>
            <w:rPr>
              <w:rFonts w:ascii="Cambria" w:hAnsi="Cambria"/>
              <w:bCs/>
              <w:color w:val="FF0000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297698EE" w14:textId="4CACEA6A" w:rsidR="00906A29" w:rsidRPr="00252A3C" w:rsidRDefault="00906A29" w:rsidP="00252A3C">
                <w:pPr>
                  <w:spacing w:line="276" w:lineRule="auto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252A3C">
                  <w:rPr>
                    <w:rFonts w:ascii="Segoe UI Symbol" w:eastAsia="MS Gothic" w:hAnsi="Segoe UI Symbol" w:cs="Segoe UI Symbol"/>
                    <w:bCs/>
                    <w:color w:val="FF0000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5B5E24B4" w14:textId="7D20D788" w:rsidR="00906A29" w:rsidRPr="00252A3C" w:rsidRDefault="00906A29" w:rsidP="00252A3C">
            <w:pPr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jestem/ jest zarejestrowanym czynnym podatnikiem podatku VAT</w:t>
            </w:r>
          </w:p>
        </w:tc>
      </w:tr>
      <w:tr w:rsidR="00906A29" w:rsidRPr="00252A3C" w14:paraId="571E67E2" w14:textId="77777777" w:rsidTr="00345EDB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0C9DE5D1" w14:textId="77777777" w:rsidR="00906A29" w:rsidRPr="00252A3C" w:rsidRDefault="00906A29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7EE82307" w14:textId="20A9C684" w:rsidR="00906A29" w:rsidRPr="00252A3C" w:rsidRDefault="00BF60FA" w:rsidP="00252A3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sdt>
              <w:sdtPr>
                <w:rPr>
                  <w:rFonts w:ascii="Cambria" w:hAnsi="Cambria"/>
                  <w:bCs/>
                  <w:color w:val="FF0000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A29" w:rsidRPr="00252A3C">
                  <w:rPr>
                    <w:rFonts w:ascii="Segoe UI Symbol" w:eastAsia="MS Gothic" w:hAnsi="Segoe UI Symbol" w:cs="Segoe UI Symbol"/>
                    <w:bCs/>
                    <w:color w:val="FF0000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2086314F" w14:textId="2C0D5F65" w:rsidR="00906A29" w:rsidRPr="00252A3C" w:rsidRDefault="00906A29" w:rsidP="00252A3C">
            <w:pPr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nie jestem/ nie jest zarejestrowanym czynnym podatnikiem podatku VAT</w:t>
            </w:r>
          </w:p>
        </w:tc>
      </w:tr>
      <w:tr w:rsidR="00037510" w:rsidRPr="00252A3C" w14:paraId="7BE2031B" w14:textId="77777777" w:rsidTr="00906A29">
        <w:tc>
          <w:tcPr>
            <w:tcW w:w="9396" w:type="dxa"/>
            <w:gridSpan w:val="3"/>
            <w:shd w:val="clear" w:color="auto" w:fill="auto"/>
            <w:vAlign w:val="center"/>
          </w:tcPr>
          <w:p w14:paraId="475AA7BE" w14:textId="19CA5C5F" w:rsidR="004B0532" w:rsidRPr="00252A3C" w:rsidRDefault="006D5BE3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 xml:space="preserve">- </w:t>
            </w:r>
            <w:r w:rsidRPr="00252A3C">
              <w:rPr>
                <w:rFonts w:ascii="Cambria" w:hAnsi="Cambria"/>
                <w:color w:val="000000" w:themeColor="text1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6D5BE3" w:rsidRPr="00252A3C" w14:paraId="28741B17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6013C52" w14:textId="31283A82" w:rsidR="006D5BE3" w:rsidRPr="00252A3C" w:rsidRDefault="006D5BE3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 xml:space="preserve">- </w:t>
            </w:r>
            <w:r w:rsidRPr="00252A3C">
              <w:rPr>
                <w:rFonts w:ascii="Cambria" w:hAnsi="Cambria"/>
                <w:color w:val="000000" w:themeColor="text1"/>
              </w:rPr>
              <w:t>wyrażamy zgodę na dokonywanie wszelkich rozliczeń za pośrednictwem mechanizmu podzielonej płatności</w:t>
            </w:r>
            <w:r w:rsidR="00A17921" w:rsidRPr="00252A3C">
              <w:rPr>
                <w:rFonts w:ascii="Cambria" w:hAnsi="Cambria"/>
                <w:color w:val="000000" w:themeColor="text1"/>
              </w:rPr>
              <w:t xml:space="preserve"> (</w:t>
            </w:r>
            <w:r w:rsidR="00A17921" w:rsidRPr="00252A3C">
              <w:rPr>
                <w:rFonts w:ascii="Cambria" w:hAnsi="Cambria"/>
                <w:i/>
                <w:iCs/>
                <w:color w:val="000000" w:themeColor="text1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="00A17921" w:rsidRPr="00252A3C">
              <w:rPr>
                <w:rFonts w:ascii="Cambria" w:hAnsi="Cambria"/>
                <w:color w:val="000000" w:themeColor="text1"/>
              </w:rPr>
              <w:t xml:space="preserve"> ))</w:t>
            </w:r>
          </w:p>
        </w:tc>
      </w:tr>
      <w:tr w:rsidR="00906A29" w:rsidRPr="00252A3C" w14:paraId="281A08AD" w14:textId="77777777" w:rsidTr="00345EDB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C670AE6" w14:textId="283098BE" w:rsidR="00906A29" w:rsidRPr="00252A3C" w:rsidRDefault="00906A29" w:rsidP="00252A3C">
            <w:pPr>
              <w:spacing w:line="276" w:lineRule="auto"/>
              <w:jc w:val="both"/>
              <w:rPr>
                <w:rFonts w:ascii="Cambria" w:hAnsi="Cambria"/>
                <w:b/>
                <w:bCs/>
                <w:color w:val="000000" w:themeColor="text1"/>
              </w:rPr>
            </w:pPr>
            <w:r w:rsidRPr="00252A3C">
              <w:rPr>
                <w:rFonts w:ascii="Cambria" w:hAnsi="Cambria"/>
                <w:b/>
                <w:bCs/>
                <w:color w:val="000000" w:themeColor="text1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0AB5AD29" w14:textId="1831C7EA" w:rsidR="005E713D" w:rsidRPr="00252A3C" w:rsidRDefault="005E713D" w:rsidP="00252A3C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66"/>
      </w:tblGrid>
      <w:tr w:rsidR="00037510" w:rsidRPr="00252A3C" w14:paraId="6312A0A6" w14:textId="77777777" w:rsidTr="00A17921">
        <w:tc>
          <w:tcPr>
            <w:tcW w:w="2830" w:type="dxa"/>
            <w:vAlign w:val="center"/>
          </w:tcPr>
          <w:p w14:paraId="6D594CCB" w14:textId="18A75BA7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Nazwa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45F684E6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15E3E69C" w14:textId="2ADEF1FF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7F93D249" w14:textId="77777777" w:rsidTr="00A17921">
        <w:tc>
          <w:tcPr>
            <w:tcW w:w="2830" w:type="dxa"/>
            <w:vAlign w:val="center"/>
          </w:tcPr>
          <w:p w14:paraId="5CA9E010" w14:textId="25D3084A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Adres Wykonawcy: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6C879786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7C05A4E5" w14:textId="1D554D6A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64859ABC" w14:textId="77777777" w:rsidTr="00A17921">
        <w:tc>
          <w:tcPr>
            <w:tcW w:w="2830" w:type="dxa"/>
            <w:vAlign w:val="center"/>
          </w:tcPr>
          <w:p w14:paraId="64F72657" w14:textId="4F876D64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NIP: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86C021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3EA1C306" w14:textId="77777777" w:rsidTr="00A17921">
        <w:tc>
          <w:tcPr>
            <w:tcW w:w="2830" w:type="dxa"/>
            <w:vAlign w:val="center"/>
          </w:tcPr>
          <w:p w14:paraId="748E1C19" w14:textId="67B4E7AD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REGON: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AD8EA50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582474E7" w14:textId="77777777" w:rsidTr="00A17921">
        <w:tc>
          <w:tcPr>
            <w:tcW w:w="2830" w:type="dxa"/>
            <w:vAlign w:val="center"/>
          </w:tcPr>
          <w:p w14:paraId="5EC38D5A" w14:textId="144F1845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 xml:space="preserve">Adres, </w:t>
            </w:r>
            <w:r w:rsidR="002F4946" w:rsidRPr="00252A3C">
              <w:rPr>
                <w:rFonts w:ascii="Cambria" w:hAnsi="Cambria"/>
                <w:color w:val="000000" w:themeColor="text1"/>
              </w:rPr>
              <w:t>n</w:t>
            </w:r>
            <w:r w:rsidRPr="00252A3C">
              <w:rPr>
                <w:rFonts w:ascii="Cambria" w:hAnsi="Cambria"/>
                <w:color w:val="000000" w:themeColor="text1"/>
              </w:rPr>
              <w:t xml:space="preserve">a który Zamawiający powinien przesyłać ewentualną korespondencję: 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0F129D2D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2A34B9B4" w14:textId="77777777" w:rsidTr="00A17921">
        <w:tc>
          <w:tcPr>
            <w:tcW w:w="2830" w:type="dxa"/>
            <w:vAlign w:val="center"/>
          </w:tcPr>
          <w:p w14:paraId="5E24DCDD" w14:textId="77777777" w:rsidR="00207A02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 xml:space="preserve">Osoba wyznaczona do kontaktów </w:t>
            </w:r>
          </w:p>
          <w:p w14:paraId="09A5AC8B" w14:textId="3E79B516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z Zamawiającym: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33D9162E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63662AA6" w14:textId="77777777" w:rsidTr="00A17921">
        <w:tc>
          <w:tcPr>
            <w:tcW w:w="2830" w:type="dxa"/>
            <w:vAlign w:val="center"/>
          </w:tcPr>
          <w:p w14:paraId="43C503CF" w14:textId="0D5B880C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Numer telefonu: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782FF8BC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126AB760" w14:textId="77777777" w:rsidTr="00A17921">
        <w:tc>
          <w:tcPr>
            <w:tcW w:w="2830" w:type="dxa"/>
            <w:vAlign w:val="center"/>
          </w:tcPr>
          <w:p w14:paraId="6328167F" w14:textId="72F8185C" w:rsidR="003A734F" w:rsidRPr="00252A3C" w:rsidRDefault="003A734F" w:rsidP="00252A3C">
            <w:pPr>
              <w:pStyle w:val="Bezodstpw"/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Adres e-mail:</w:t>
            </w:r>
          </w:p>
        </w:tc>
        <w:tc>
          <w:tcPr>
            <w:tcW w:w="6566" w:type="dxa"/>
            <w:shd w:val="clear" w:color="auto" w:fill="F2F2F2" w:themeFill="background1" w:themeFillShade="F2"/>
            <w:vAlign w:val="center"/>
          </w:tcPr>
          <w:p w14:paraId="13F3FE2D" w14:textId="77777777" w:rsidR="003A734F" w:rsidRPr="00252A3C" w:rsidRDefault="003A734F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</w:tbl>
    <w:p w14:paraId="48CF0B5D" w14:textId="77777777" w:rsidR="003A734F" w:rsidRPr="00252A3C" w:rsidRDefault="003A734F" w:rsidP="00252A3C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p w14:paraId="00315194" w14:textId="77777777" w:rsidR="00F6011E" w:rsidRPr="00252A3C" w:rsidRDefault="00F6011E" w:rsidP="00252A3C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p w14:paraId="20BC2893" w14:textId="77777777" w:rsidR="00F6011E" w:rsidRPr="00252A3C" w:rsidRDefault="00F6011E" w:rsidP="00252A3C">
      <w:pPr>
        <w:pStyle w:val="Bezodstpw"/>
        <w:spacing w:line="276" w:lineRule="auto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9060"/>
      </w:tblGrid>
      <w:tr w:rsidR="00037510" w:rsidRPr="00252A3C" w14:paraId="1DEB67C6" w14:textId="77777777" w:rsidTr="00345EDB">
        <w:tc>
          <w:tcPr>
            <w:tcW w:w="9396" w:type="dxa"/>
            <w:gridSpan w:val="2"/>
          </w:tcPr>
          <w:p w14:paraId="1E78DE0D" w14:textId="376A5B80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Załączniki</w:t>
            </w:r>
            <w:r w:rsidR="004F6BC0" w:rsidRPr="00252A3C">
              <w:rPr>
                <w:rFonts w:ascii="Cambria" w:hAnsi="Cambria"/>
                <w:color w:val="000000" w:themeColor="text1"/>
              </w:rPr>
              <w:t>:</w:t>
            </w:r>
          </w:p>
        </w:tc>
      </w:tr>
      <w:tr w:rsidR="00037510" w:rsidRPr="00252A3C" w14:paraId="2F09DB4A" w14:textId="77777777" w:rsidTr="00345EDB">
        <w:tc>
          <w:tcPr>
            <w:tcW w:w="336" w:type="dxa"/>
          </w:tcPr>
          <w:p w14:paraId="6AF8E29B" w14:textId="5BB94064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691A3FAE" w14:textId="77777777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71567244" w14:textId="77777777" w:rsidTr="00345EDB">
        <w:tc>
          <w:tcPr>
            <w:tcW w:w="336" w:type="dxa"/>
          </w:tcPr>
          <w:p w14:paraId="282E80FF" w14:textId="6CE81617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1B178BAF" w14:textId="77777777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="00037510" w:rsidRPr="00252A3C" w14:paraId="4DBF608E" w14:textId="77777777" w:rsidTr="00345EDB">
        <w:tc>
          <w:tcPr>
            <w:tcW w:w="336" w:type="dxa"/>
          </w:tcPr>
          <w:p w14:paraId="1C6A95AA" w14:textId="1EA4616D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>3</w:t>
            </w:r>
          </w:p>
        </w:tc>
        <w:tc>
          <w:tcPr>
            <w:tcW w:w="9060" w:type="dxa"/>
            <w:shd w:val="clear" w:color="auto" w:fill="F2F2F2" w:themeFill="background1" w:themeFillShade="F2"/>
          </w:tcPr>
          <w:p w14:paraId="3FFC5115" w14:textId="77777777" w:rsidR="00806144" w:rsidRPr="00252A3C" w:rsidRDefault="00806144" w:rsidP="00252A3C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</w:tbl>
    <w:p w14:paraId="0CAF48D6" w14:textId="77777777" w:rsidR="00806144" w:rsidRPr="00252A3C" w:rsidRDefault="00806144" w:rsidP="00252A3C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lang w:eastAsia="en-US"/>
        </w:rPr>
      </w:pPr>
    </w:p>
    <w:p w14:paraId="10D1E5FD" w14:textId="1D7189B0" w:rsidR="003407FD" w:rsidRPr="00252A3C" w:rsidRDefault="003407FD" w:rsidP="00252A3C">
      <w:pPr>
        <w:tabs>
          <w:tab w:val="left" w:leader="dot" w:pos="9072"/>
        </w:tabs>
        <w:spacing w:after="0" w:line="276" w:lineRule="auto"/>
        <w:jc w:val="both"/>
        <w:rPr>
          <w:rFonts w:ascii="Cambria" w:hAnsi="Cambria"/>
          <w:color w:val="000000" w:themeColor="text1"/>
          <w:lang w:eastAsia="en-US"/>
        </w:rPr>
      </w:pPr>
    </w:p>
    <w:p w14:paraId="0409B065" w14:textId="02C0B576" w:rsidR="003407FD" w:rsidRPr="00252A3C" w:rsidRDefault="003407FD" w:rsidP="00252A3C">
      <w:pPr>
        <w:spacing w:after="0" w:line="276" w:lineRule="auto"/>
        <w:ind w:left="5245"/>
        <w:rPr>
          <w:rFonts w:ascii="Cambria" w:hAnsi="Cambria"/>
          <w:color w:val="000000" w:themeColor="text1"/>
          <w:lang w:eastAsia="en-US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98"/>
        <w:gridCol w:w="4698"/>
      </w:tblGrid>
      <w:tr w:rsidR="00037510" w:rsidRPr="00252A3C" w14:paraId="0773FE20" w14:textId="77777777" w:rsidTr="000A471D">
        <w:trPr>
          <w:jc w:val="right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170B52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CA604" w14:textId="26A49C90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  <w:r w:rsidRPr="00252A3C">
              <w:rPr>
                <w:rFonts w:ascii="Cambria" w:hAnsi="Cambria"/>
                <w:color w:val="000000" w:themeColor="text1"/>
              </w:rPr>
              <w:tab/>
            </w:r>
          </w:p>
          <w:p w14:paraId="78B9EC39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0FA841D1" w14:textId="77777777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rPr>
                <w:rFonts w:ascii="Cambria" w:hAnsi="Cambria"/>
                <w:color w:val="000000" w:themeColor="text1"/>
              </w:rPr>
            </w:pPr>
          </w:p>
          <w:p w14:paraId="44F1B32F" w14:textId="77777777" w:rsidR="003407FD" w:rsidRPr="00252A3C" w:rsidRDefault="003407FD" w:rsidP="00252A3C">
            <w:pPr>
              <w:pStyle w:val="Bezodstpw"/>
              <w:spacing w:line="276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3407FD" w:rsidRPr="00252A3C" w14:paraId="07710D09" w14:textId="77777777" w:rsidTr="000A471D">
        <w:trPr>
          <w:jc w:val="right"/>
        </w:trPr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3364B" w14:textId="0DB149F4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(miejscowość i data)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8C242" w14:textId="531A00F2" w:rsidR="003407FD" w:rsidRPr="00252A3C" w:rsidRDefault="003407FD" w:rsidP="00252A3C">
            <w:pPr>
              <w:pStyle w:val="Bezodstpw"/>
              <w:tabs>
                <w:tab w:val="left" w:pos="1617"/>
              </w:tabs>
              <w:spacing w:line="276" w:lineRule="auto"/>
              <w:jc w:val="center"/>
              <w:rPr>
                <w:rFonts w:ascii="Cambria" w:hAnsi="Cambria"/>
                <w:i/>
                <w:iCs/>
                <w:color w:val="000000" w:themeColor="text1"/>
              </w:rPr>
            </w:pPr>
            <w:r w:rsidRPr="00252A3C">
              <w:rPr>
                <w:rFonts w:ascii="Cambria" w:hAnsi="Cambria"/>
                <w:i/>
                <w:iCs/>
                <w:color w:val="000000" w:themeColor="text1"/>
              </w:rPr>
              <w:t>(podpis i/lub pieczątka osoby upoważnionej)</w:t>
            </w:r>
          </w:p>
        </w:tc>
      </w:tr>
    </w:tbl>
    <w:p w14:paraId="35FE2E22" w14:textId="77777777" w:rsidR="003407FD" w:rsidRPr="00252A3C" w:rsidRDefault="003407FD" w:rsidP="00252A3C">
      <w:pPr>
        <w:spacing w:after="0" w:line="276" w:lineRule="auto"/>
        <w:ind w:left="5245"/>
        <w:rPr>
          <w:rFonts w:ascii="Cambria" w:hAnsi="Cambria"/>
          <w:color w:val="000000" w:themeColor="text1"/>
          <w:lang w:eastAsia="en-US"/>
        </w:rPr>
      </w:pPr>
    </w:p>
    <w:p w14:paraId="6A81F07F" w14:textId="77777777" w:rsidR="000A6C8A" w:rsidRPr="00252A3C" w:rsidRDefault="000A6C8A" w:rsidP="00252A3C">
      <w:pPr>
        <w:spacing w:after="0" w:line="276" w:lineRule="auto"/>
        <w:rPr>
          <w:rFonts w:ascii="Cambria" w:hAnsi="Cambria"/>
          <w:color w:val="000000" w:themeColor="text1"/>
          <w:lang w:eastAsia="en-US"/>
        </w:rPr>
      </w:pPr>
    </w:p>
    <w:p w14:paraId="7239AFF1" w14:textId="12EA72D8" w:rsidR="00D50AE5" w:rsidRPr="00252A3C" w:rsidRDefault="00D50AE5" w:rsidP="00252A3C">
      <w:pPr>
        <w:tabs>
          <w:tab w:val="left" w:leader="dot" w:pos="9072"/>
        </w:tabs>
        <w:spacing w:after="0" w:line="276" w:lineRule="auto"/>
        <w:jc w:val="both"/>
        <w:rPr>
          <w:rFonts w:ascii="Cambria" w:hAnsi="Cambria" w:cs="Times New Roman"/>
          <w:color w:val="000000" w:themeColor="text1"/>
        </w:rPr>
      </w:pPr>
    </w:p>
    <w:sectPr w:rsidR="00D50AE5" w:rsidRPr="00252A3C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4716" w14:textId="77777777" w:rsidR="00223034" w:rsidRDefault="00223034" w:rsidP="000A6C8A">
      <w:pPr>
        <w:spacing w:after="0" w:line="240" w:lineRule="auto"/>
      </w:pPr>
      <w:r>
        <w:separator/>
      </w:r>
    </w:p>
  </w:endnote>
  <w:endnote w:type="continuationSeparator" w:id="0">
    <w:p w14:paraId="1268ECF1" w14:textId="77777777" w:rsidR="00223034" w:rsidRDefault="00223034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749029"/>
      <w:docPartObj>
        <w:docPartGallery w:val="Page Numbers (Bottom of Page)"/>
        <w:docPartUnique/>
      </w:docPartObj>
    </w:sdtPr>
    <w:sdtEndPr/>
    <w:sdtContent>
      <w:p w14:paraId="5C42FE76" w14:textId="174A2755" w:rsidR="006E6D58" w:rsidRDefault="006E6D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29C34" w14:textId="77777777" w:rsidR="006E6D58" w:rsidRDefault="006E6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DBC9" w14:textId="77777777" w:rsidR="00223034" w:rsidRDefault="00223034" w:rsidP="000A6C8A">
      <w:pPr>
        <w:spacing w:after="0" w:line="240" w:lineRule="auto"/>
      </w:pPr>
      <w:r>
        <w:separator/>
      </w:r>
    </w:p>
  </w:footnote>
  <w:footnote w:type="continuationSeparator" w:id="0">
    <w:p w14:paraId="2242EA7E" w14:textId="77777777" w:rsidR="00223034" w:rsidRDefault="00223034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FAEE" w14:textId="05A29FAE" w:rsidR="003D7A82" w:rsidRDefault="003D7A82" w:rsidP="003D7A82">
    <w:pPr>
      <w:pStyle w:val="Nagwek"/>
      <w:jc w:val="center"/>
    </w:pPr>
    <w:r>
      <w:rPr>
        <w:noProof/>
      </w:rPr>
      <w:drawing>
        <wp:inline distT="0" distB="0" distL="0" distR="0" wp14:anchorId="4AD47767" wp14:editId="6F38FA8F">
          <wp:extent cx="5047488" cy="679704"/>
          <wp:effectExtent l="0" t="0" r="1270" b="6350"/>
          <wp:docPr id="17798671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867171" name="Obraz 1779867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7488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3D097" w14:textId="3BE1B937" w:rsidR="006E6D58" w:rsidRPr="006E6D58" w:rsidRDefault="006E6D58" w:rsidP="006E6D58">
    <w:pPr>
      <w:spacing w:after="0" w:line="276" w:lineRule="auto"/>
      <w:rPr>
        <w:rFonts w:ascii="Cambria" w:hAnsi="Cambria" w:cs="Times New Roman"/>
      </w:rPr>
    </w:pPr>
    <w:bookmarkStart w:id="1" w:name="_Hlk204767554"/>
    <w:r w:rsidRPr="00691588">
      <w:rPr>
        <w:rFonts w:ascii="Cambria" w:hAnsi="Cambria" w:cs="Times New Roman"/>
      </w:rPr>
      <w:t>GK.272.3.</w:t>
    </w:r>
    <w:r>
      <w:rPr>
        <w:rFonts w:ascii="Cambria" w:hAnsi="Cambria" w:cs="Times New Roman"/>
      </w:rPr>
      <w:t>44</w:t>
    </w:r>
    <w:r w:rsidRPr="00691588">
      <w:rPr>
        <w:rFonts w:ascii="Cambria" w:hAnsi="Cambria" w:cs="Times New Roman"/>
      </w:rPr>
      <w:t>.2025.</w:t>
    </w:r>
    <w:r>
      <w:rPr>
        <w:rFonts w:ascii="Cambria" w:hAnsi="Cambria" w:cs="Times New Roman"/>
      </w:rPr>
      <w:t>MP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290D"/>
    <w:multiLevelType w:val="hybridMultilevel"/>
    <w:tmpl w:val="29A4E8E2"/>
    <w:lvl w:ilvl="0" w:tplc="E738E30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A6754"/>
    <w:multiLevelType w:val="hybridMultilevel"/>
    <w:tmpl w:val="0C16FB80"/>
    <w:lvl w:ilvl="0" w:tplc="DD3279B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7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18915">
    <w:abstractNumId w:val="23"/>
  </w:num>
  <w:num w:numId="2" w16cid:durableId="712115291">
    <w:abstractNumId w:val="5"/>
  </w:num>
  <w:num w:numId="3" w16cid:durableId="2051807560">
    <w:abstractNumId w:val="7"/>
  </w:num>
  <w:num w:numId="4" w16cid:durableId="1010791434">
    <w:abstractNumId w:val="14"/>
  </w:num>
  <w:num w:numId="5" w16cid:durableId="135954245">
    <w:abstractNumId w:val="19"/>
  </w:num>
  <w:num w:numId="6" w16cid:durableId="397755013">
    <w:abstractNumId w:val="8"/>
  </w:num>
  <w:num w:numId="7" w16cid:durableId="367947736">
    <w:abstractNumId w:val="11"/>
  </w:num>
  <w:num w:numId="8" w16cid:durableId="63649055">
    <w:abstractNumId w:val="0"/>
  </w:num>
  <w:num w:numId="9" w16cid:durableId="1044135007">
    <w:abstractNumId w:val="3"/>
  </w:num>
  <w:num w:numId="10" w16cid:durableId="984893768">
    <w:abstractNumId w:val="21"/>
  </w:num>
  <w:num w:numId="11" w16cid:durableId="1788964943">
    <w:abstractNumId w:val="17"/>
  </w:num>
  <w:num w:numId="12" w16cid:durableId="1932665550">
    <w:abstractNumId w:val="24"/>
  </w:num>
  <w:num w:numId="13" w16cid:durableId="1463964755">
    <w:abstractNumId w:val="2"/>
  </w:num>
  <w:num w:numId="14" w16cid:durableId="219755275">
    <w:abstractNumId w:val="22"/>
  </w:num>
  <w:num w:numId="15" w16cid:durableId="584069231">
    <w:abstractNumId w:val="20"/>
  </w:num>
  <w:num w:numId="16" w16cid:durableId="721714465">
    <w:abstractNumId w:val="16"/>
  </w:num>
  <w:num w:numId="17" w16cid:durableId="1313177120">
    <w:abstractNumId w:val="9"/>
  </w:num>
  <w:num w:numId="18" w16cid:durableId="243226107">
    <w:abstractNumId w:val="13"/>
  </w:num>
  <w:num w:numId="19" w16cid:durableId="81730803">
    <w:abstractNumId w:val="18"/>
  </w:num>
  <w:num w:numId="20" w16cid:durableId="1588343593">
    <w:abstractNumId w:val="4"/>
  </w:num>
  <w:num w:numId="21" w16cid:durableId="1533422424">
    <w:abstractNumId w:val="12"/>
  </w:num>
  <w:num w:numId="22" w16cid:durableId="397749133">
    <w:abstractNumId w:val="10"/>
  </w:num>
  <w:num w:numId="23" w16cid:durableId="178744591">
    <w:abstractNumId w:val="1"/>
  </w:num>
  <w:num w:numId="24" w16cid:durableId="1679773180">
    <w:abstractNumId w:val="15"/>
  </w:num>
  <w:num w:numId="25" w16cid:durableId="1886718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A6090"/>
    <w:rsid w:val="001B1ACB"/>
    <w:rsid w:val="001B33AC"/>
    <w:rsid w:val="001B42EF"/>
    <w:rsid w:val="001B6FCD"/>
    <w:rsid w:val="001C2835"/>
    <w:rsid w:val="001C7C83"/>
    <w:rsid w:val="001D06D8"/>
    <w:rsid w:val="001D43BF"/>
    <w:rsid w:val="001D496F"/>
    <w:rsid w:val="001E57F6"/>
    <w:rsid w:val="001F36E1"/>
    <w:rsid w:val="00204C7D"/>
    <w:rsid w:val="00207A02"/>
    <w:rsid w:val="00212B58"/>
    <w:rsid w:val="002174EA"/>
    <w:rsid w:val="00223034"/>
    <w:rsid w:val="00224935"/>
    <w:rsid w:val="00252A3C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1D4"/>
    <w:rsid w:val="003045AB"/>
    <w:rsid w:val="00305A5E"/>
    <w:rsid w:val="00314CB4"/>
    <w:rsid w:val="003407FD"/>
    <w:rsid w:val="00345EDB"/>
    <w:rsid w:val="00347A99"/>
    <w:rsid w:val="0035187B"/>
    <w:rsid w:val="00354FA1"/>
    <w:rsid w:val="0036456E"/>
    <w:rsid w:val="003652BC"/>
    <w:rsid w:val="00366E48"/>
    <w:rsid w:val="00373231"/>
    <w:rsid w:val="00380677"/>
    <w:rsid w:val="00381E21"/>
    <w:rsid w:val="003830C0"/>
    <w:rsid w:val="00383644"/>
    <w:rsid w:val="003939DA"/>
    <w:rsid w:val="00395185"/>
    <w:rsid w:val="003A734F"/>
    <w:rsid w:val="003B295B"/>
    <w:rsid w:val="003B79B0"/>
    <w:rsid w:val="003C21E3"/>
    <w:rsid w:val="003C513E"/>
    <w:rsid w:val="003C5CE2"/>
    <w:rsid w:val="003D7A82"/>
    <w:rsid w:val="003E300B"/>
    <w:rsid w:val="003E5AD9"/>
    <w:rsid w:val="00403715"/>
    <w:rsid w:val="004124C5"/>
    <w:rsid w:val="00412DB9"/>
    <w:rsid w:val="004176B7"/>
    <w:rsid w:val="0043694E"/>
    <w:rsid w:val="00456A9C"/>
    <w:rsid w:val="00471A28"/>
    <w:rsid w:val="004A0963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506B1E"/>
    <w:rsid w:val="00506FEB"/>
    <w:rsid w:val="00524747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710"/>
    <w:rsid w:val="0065198D"/>
    <w:rsid w:val="0065409B"/>
    <w:rsid w:val="00663FE3"/>
    <w:rsid w:val="0066518B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E6D58"/>
    <w:rsid w:val="006F0AC8"/>
    <w:rsid w:val="00707464"/>
    <w:rsid w:val="00710548"/>
    <w:rsid w:val="00711815"/>
    <w:rsid w:val="00715784"/>
    <w:rsid w:val="0071582F"/>
    <w:rsid w:val="007412AC"/>
    <w:rsid w:val="007566D3"/>
    <w:rsid w:val="007736DD"/>
    <w:rsid w:val="0077516D"/>
    <w:rsid w:val="00780F94"/>
    <w:rsid w:val="00790C6B"/>
    <w:rsid w:val="00790D27"/>
    <w:rsid w:val="00796E30"/>
    <w:rsid w:val="0079713A"/>
    <w:rsid w:val="007B2654"/>
    <w:rsid w:val="007D1569"/>
    <w:rsid w:val="007E1703"/>
    <w:rsid w:val="007E5547"/>
    <w:rsid w:val="007F383A"/>
    <w:rsid w:val="0080000A"/>
    <w:rsid w:val="0080395D"/>
    <w:rsid w:val="00805D69"/>
    <w:rsid w:val="00806144"/>
    <w:rsid w:val="00806A23"/>
    <w:rsid w:val="008415B9"/>
    <w:rsid w:val="00857002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6A29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96B8A"/>
    <w:rsid w:val="009A4A20"/>
    <w:rsid w:val="009B0B22"/>
    <w:rsid w:val="009D35AC"/>
    <w:rsid w:val="009D7EF6"/>
    <w:rsid w:val="00A1529E"/>
    <w:rsid w:val="00A17921"/>
    <w:rsid w:val="00A21A3A"/>
    <w:rsid w:val="00A21EB7"/>
    <w:rsid w:val="00A36F9F"/>
    <w:rsid w:val="00A46A62"/>
    <w:rsid w:val="00A53C77"/>
    <w:rsid w:val="00A617A4"/>
    <w:rsid w:val="00A628D2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26001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BF60FA"/>
    <w:rsid w:val="00C03821"/>
    <w:rsid w:val="00C20C55"/>
    <w:rsid w:val="00C21FBA"/>
    <w:rsid w:val="00C2627B"/>
    <w:rsid w:val="00C41DE0"/>
    <w:rsid w:val="00C4776B"/>
    <w:rsid w:val="00C47CEB"/>
    <w:rsid w:val="00C5799F"/>
    <w:rsid w:val="00C62CD7"/>
    <w:rsid w:val="00C64758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6900"/>
    <w:rsid w:val="00D13BFA"/>
    <w:rsid w:val="00D50AE5"/>
    <w:rsid w:val="00D51D54"/>
    <w:rsid w:val="00D6093E"/>
    <w:rsid w:val="00D75D12"/>
    <w:rsid w:val="00D904E3"/>
    <w:rsid w:val="00DA6C6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D0EEA"/>
    <w:rsid w:val="00EE2A44"/>
    <w:rsid w:val="00EF290D"/>
    <w:rsid w:val="00EF36AA"/>
    <w:rsid w:val="00F000D6"/>
    <w:rsid w:val="00F24955"/>
    <w:rsid w:val="00F26402"/>
    <w:rsid w:val="00F3328E"/>
    <w:rsid w:val="00F358B4"/>
    <w:rsid w:val="00F449A1"/>
    <w:rsid w:val="00F45A9B"/>
    <w:rsid w:val="00F509CA"/>
    <w:rsid w:val="00F579CA"/>
    <w:rsid w:val="00F6011E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C157-FA1A-473B-A018-1AD29CA5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Maria Pałucka</cp:lastModifiedBy>
  <cp:revision>2</cp:revision>
  <cp:lastPrinted>2020-02-27T08:52:00Z</cp:lastPrinted>
  <dcterms:created xsi:type="dcterms:W3CDTF">2025-08-04T09:30:00Z</dcterms:created>
  <dcterms:modified xsi:type="dcterms:W3CDTF">2025-08-04T09:30:00Z</dcterms:modified>
</cp:coreProperties>
</file>